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C" w:rsidRDefault="009A2B2C" w:rsidP="00271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tt-RU"/>
        </w:rPr>
        <w:t>Табышмаклар иленә сәяхәт</w:t>
      </w:r>
    </w:p>
    <w:p w:rsidR="009A2B2C" w:rsidRPr="009A2B2C" w:rsidRDefault="009A2B2C" w:rsidP="002714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A2B2C">
        <w:rPr>
          <w:rFonts w:ascii="Times New Roman" w:hAnsi="Times New Roman" w:cs="Times New Roman"/>
          <w:sz w:val="28"/>
          <w:szCs w:val="28"/>
          <w:lang w:val="tt-RU"/>
        </w:rPr>
        <w:t>(Башлангыч сыйныфларда класстан тыш чара)</w:t>
      </w:r>
    </w:p>
    <w:p w:rsidR="000E4E3D" w:rsidRDefault="000E4E3D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2B2C">
        <w:rPr>
          <w:rFonts w:ascii="Times New Roman" w:hAnsi="Times New Roman" w:cs="Times New Roman"/>
          <w:sz w:val="28"/>
          <w:szCs w:val="28"/>
          <w:lang w:val="tt-RU"/>
        </w:rPr>
        <w:t>Ләйсән РАМАЗАНОВА</w:t>
      </w:r>
      <w:r w:rsidR="00C0421C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</w:p>
    <w:p w:rsidR="000E4E3D" w:rsidRPr="000E4E3D" w:rsidRDefault="000E4E3D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Казан</w:t>
      </w:r>
      <w:r w:rsidR="00C0421C">
        <w:rPr>
          <w:rFonts w:ascii="Times New Roman" w:hAnsi="Times New Roman" w:cs="Times New Roman"/>
          <w:i/>
          <w:sz w:val="28"/>
          <w:szCs w:val="28"/>
          <w:lang w:val="tt-RU"/>
        </w:rPr>
        <w:t>дагы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М.С.Устинова исемендәге 102 </w:t>
      </w:r>
      <w:r w:rsidR="002714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нче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tt-RU"/>
        </w:rPr>
        <w:t>гимназиянең та</w:t>
      </w:r>
      <w:r w:rsidR="009A2B2C">
        <w:rPr>
          <w:rFonts w:ascii="Times New Roman" w:hAnsi="Times New Roman" w:cs="Times New Roman"/>
          <w:i/>
          <w:sz w:val="28"/>
          <w:szCs w:val="28"/>
          <w:lang w:val="tt-RU"/>
        </w:rPr>
        <w:t>тар теле һәм әдәбияты укытучысы</w:t>
      </w:r>
    </w:p>
    <w:p w:rsidR="00EF7199" w:rsidRPr="0055400B" w:rsidRDefault="00EF719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9A2B2C" w:rsidRPr="009A2B2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25E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1.Балаларда татар теленә карата кызыксыну тәрбияләү.</w:t>
      </w:r>
    </w:p>
    <w:p w:rsidR="00EF7199" w:rsidRPr="0055400B" w:rsidRDefault="00EF719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2.Бәйләнешле сөйләм телен үстерү.</w:t>
      </w:r>
    </w:p>
    <w:p w:rsidR="00D06437" w:rsidRPr="0055400B" w:rsidRDefault="00D06437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3.Татар теленә карата хөрмәт һәм</w:t>
      </w:r>
      <w:r w:rsidR="00C0421C">
        <w:rPr>
          <w:rFonts w:ascii="Times New Roman" w:hAnsi="Times New Roman" w:cs="Times New Roman"/>
          <w:sz w:val="28"/>
          <w:szCs w:val="28"/>
          <w:lang w:val="tt-RU"/>
        </w:rPr>
        <w:t xml:space="preserve"> ихтирам</w:t>
      </w:r>
      <w:r w:rsidR="00A25ED4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тәрбияләү,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телнең чисталыгын саклап, халыкның рухи мирасын</w:t>
      </w:r>
      <w:r w:rsidR="00C0421C" w:rsidRPr="00C0421C">
        <w:rPr>
          <w:rFonts w:ascii="Times New Roman" w:hAnsi="Times New Roman" w:cs="Times New Roman"/>
          <w:sz w:val="28"/>
          <w:szCs w:val="28"/>
          <w:lang w:val="tt-RU"/>
        </w:rPr>
        <w:t xml:space="preserve"> өйрәнүгә</w:t>
      </w:r>
      <w:r w:rsidR="00C042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кызыксыну уяту</w:t>
      </w:r>
      <w:r w:rsidR="00C0421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F7199" w:rsidRPr="0055400B" w:rsidRDefault="00EF719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9A2B2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25E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Сәяхәтнең картасы, рәсемнәр.</w:t>
      </w:r>
    </w:p>
    <w:p w:rsidR="00EF7199" w:rsidRPr="0055400B" w:rsidRDefault="00A25ED4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="009A2B2C">
        <w:rPr>
          <w:rFonts w:ascii="Times New Roman" w:hAnsi="Times New Roman" w:cs="Times New Roman"/>
          <w:sz w:val="28"/>
          <w:szCs w:val="28"/>
          <w:lang w:val="tt-RU"/>
        </w:rPr>
        <w:t>Чара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барышы</w:t>
      </w:r>
    </w:p>
    <w:p w:rsidR="00D06437" w:rsidRPr="00682523" w:rsidRDefault="009A2B2C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F7199" w:rsidRPr="00682523">
        <w:rPr>
          <w:rFonts w:ascii="Times New Roman" w:hAnsi="Times New Roman" w:cs="Times New Roman"/>
          <w:sz w:val="28"/>
          <w:szCs w:val="28"/>
          <w:lang w:val="tt-RU"/>
        </w:rPr>
        <w:t>Без бүген сезнең белән табышмаклар иленә сәяхәт итәрбез. Сез үзегезнең зирәклегегезне күрсәтерсез.Сәяхәткә кузгалганчы бераз табышмак турында сөйләшербез.</w:t>
      </w:r>
      <w:r w:rsidR="00682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7199" w:rsidRPr="00682523">
        <w:rPr>
          <w:rFonts w:ascii="Times New Roman" w:hAnsi="Times New Roman" w:cs="Times New Roman"/>
          <w:sz w:val="28"/>
          <w:szCs w:val="28"/>
          <w:lang w:val="tt-RU"/>
        </w:rPr>
        <w:t>Бүгенге көндә балалар уенының файдалы бер төре булып табышмак чишү тора.</w:t>
      </w:r>
    </w:p>
    <w:p w:rsidR="00D06437" w:rsidRPr="0055400B" w:rsidRDefault="00D06437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Элек табышмак чишү өлкәннәр шөгыле булган,</w:t>
      </w:r>
      <w:r w:rsidR="00682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алар аңа бик җитди караганнар.</w:t>
      </w:r>
      <w:r w:rsidR="00B215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>Табышмаклар – халык авыз иҗатының бер төренә керә.</w:t>
      </w:r>
      <w:r w:rsidRPr="0055400B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val="tt-RU" w:eastAsia="ru-RU"/>
        </w:rPr>
        <w:t xml:space="preserve"> </w:t>
      </w:r>
    </w:p>
    <w:p w:rsidR="00D06437" w:rsidRPr="0055400B" w:rsidRDefault="00D06437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Төп мәгънәсен  уйлап белергә кирәк булган нәфис сүзне табышмак диләр. Татар телендә бик күп табышмаклар бар. Т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>абышмаклар</w:t>
      </w:r>
      <w:r w:rsidR="00682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>- алар тел белгечләре</w:t>
      </w:r>
      <w:r w:rsidR="0068252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язучылар, туган телне яратучылар өчен зур байлык. Табышмаклар турында күп сөйләшергә була. Безгә сәяхәткә китәр өчен транспорт кирәк. Әйдәгез, көймәләргә утырыйк. Безнең көймәләр бик кечкенә 5 </w:t>
      </w:r>
      <w:r w:rsidR="00682523">
        <w:rPr>
          <w:rFonts w:ascii="Times New Roman" w:hAnsi="Times New Roman" w:cs="Times New Roman"/>
          <w:sz w:val="28"/>
          <w:szCs w:val="28"/>
          <w:lang w:val="tt-RU"/>
        </w:rPr>
        <w:t>кеше генә сыя. Көймәләргә исемнә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>р кушыйк. Мин табышмак әйтәм, кем җавабын әйтә, шул көймәгә исем куела.</w:t>
      </w:r>
    </w:p>
    <w:p w:rsidR="0048173B" w:rsidRPr="0055400B" w:rsidRDefault="004817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73B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>Әбисе кызны яраткан,</w:t>
      </w:r>
    </w:p>
    <w:p w:rsidR="0048173B" w:rsidRPr="0055400B" w:rsidRDefault="004817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Бүләк иткән аңа калфак.</w:t>
      </w:r>
    </w:p>
    <w:p w:rsidR="0048173B" w:rsidRPr="0055400B" w:rsidRDefault="004817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Кыз оныткан аның төсен</w:t>
      </w:r>
    </w:p>
    <w:p w:rsidR="0048173B" w:rsidRPr="0055400B" w:rsidRDefault="004817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Нинди икән аның төсе?</w:t>
      </w:r>
    </w:p>
    <w:p w:rsidR="0048173B" w:rsidRPr="0055400B" w:rsidRDefault="009C50E6" w:rsidP="009C50E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48173B" w:rsidRPr="0055400B">
        <w:rPr>
          <w:rFonts w:ascii="Times New Roman" w:hAnsi="Times New Roman" w:cs="Times New Roman"/>
          <w:sz w:val="28"/>
          <w:szCs w:val="28"/>
          <w:lang w:val="tt-RU"/>
        </w:rPr>
        <w:t>Нинди әкияттән?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173B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(Кызыл калфак)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2. Г.Тукайның “Су анасы әкиятеннән”. Су 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анасы өчен иң кадерле әйбер? </w:t>
      </w:r>
      <w:r w:rsidR="009C50E6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А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лтын тарак)</w:t>
      </w:r>
    </w:p>
    <w:p w:rsidR="00C67C42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67C42" w:rsidRPr="0055400B">
        <w:rPr>
          <w:rFonts w:ascii="Times New Roman" w:hAnsi="Times New Roman" w:cs="Times New Roman"/>
          <w:sz w:val="28"/>
          <w:szCs w:val="28"/>
          <w:lang w:val="tt-RU"/>
        </w:rPr>
        <w:t>Менә исем куштык, хәзер табышмаклар иленә сәяхәтне башлыйк.</w:t>
      </w:r>
    </w:p>
    <w:p w:rsidR="00C67C42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0E6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</w:t>
      </w:r>
      <w:r w:rsidR="00C67C42" w:rsidRPr="009C50E6">
        <w:rPr>
          <w:rFonts w:ascii="Times New Roman" w:hAnsi="Times New Roman" w:cs="Times New Roman"/>
          <w:b/>
          <w:sz w:val="28"/>
          <w:szCs w:val="28"/>
          <w:lang w:val="tt-RU"/>
        </w:rPr>
        <w:t>ТУКТАЛЫШ.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50E6">
        <w:rPr>
          <w:rFonts w:ascii="Times New Roman" w:hAnsi="Times New Roman" w:cs="Times New Roman"/>
          <w:b/>
          <w:sz w:val="28"/>
          <w:szCs w:val="28"/>
          <w:lang w:val="tt-RU"/>
        </w:rPr>
        <w:t>“Белем иленә сәяхәт”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7C42" w:rsidRPr="0055400B">
        <w:rPr>
          <w:rFonts w:ascii="Times New Roman" w:hAnsi="Times New Roman" w:cs="Times New Roman"/>
          <w:sz w:val="28"/>
          <w:szCs w:val="28"/>
          <w:lang w:val="tt-RU"/>
        </w:rPr>
        <w:t>Кызыл калфакларга сорау.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Агач түгел яфраклы,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Тун түгел тегелгән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итап)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2.Ак күгәрчен 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Өйгә очып керде.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Дөньяда нәрсә барын тиз генә сөйләп бирде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(Г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азета)</w:t>
      </w:r>
      <w:r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67C42" w:rsidRPr="00682523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3.Җирлеге ак, орлыгы кара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әгазь, хәреф)</w:t>
      </w:r>
    </w:p>
    <w:p w:rsidR="00C67C42" w:rsidRPr="0055400B" w:rsidRDefault="009C50E6" w:rsidP="009C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C67C42" w:rsidRPr="0055400B">
        <w:rPr>
          <w:rFonts w:ascii="Times New Roman" w:hAnsi="Times New Roman" w:cs="Times New Roman"/>
          <w:sz w:val="28"/>
          <w:szCs w:val="28"/>
          <w:lang w:val="tt-RU"/>
        </w:rPr>
        <w:t>“Алтын таракларга” сорау.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1.Кул белән чәчәләр, күз белән җыялар.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(Язу, 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уку)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2.Торалар бергә бер йортта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Төрлесе төрле төстә...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Ак кәгазьдә бер кул йөртә</w:t>
      </w:r>
    </w:p>
    <w:p w:rsidR="00C67C42" w:rsidRPr="009C50E6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Төрлесен төрле эшкә.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(Төсле карандашлар)</w:t>
      </w:r>
    </w:p>
    <w:p w:rsidR="00C67C42" w:rsidRPr="0055400B" w:rsidRDefault="00C67C4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3.Кечкенә ул,шома ул</w:t>
      </w:r>
      <w:r w:rsidR="00844273" w:rsidRPr="0055400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44273" w:rsidRPr="00682523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2523">
        <w:rPr>
          <w:rFonts w:ascii="Times New Roman" w:hAnsi="Times New Roman" w:cs="Times New Roman"/>
          <w:sz w:val="28"/>
          <w:szCs w:val="28"/>
          <w:lang w:val="tt-RU"/>
        </w:rPr>
        <w:t>Кара күлгә чума ул.</w:t>
      </w:r>
    </w:p>
    <w:p w:rsidR="00844273" w:rsidRPr="00682523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2523">
        <w:rPr>
          <w:rFonts w:ascii="Times New Roman" w:hAnsi="Times New Roman" w:cs="Times New Roman"/>
          <w:sz w:val="28"/>
          <w:szCs w:val="28"/>
          <w:lang w:val="tt-RU"/>
        </w:rPr>
        <w:t>Ак кырлардан уза ул.</w:t>
      </w:r>
    </w:p>
    <w:p w:rsidR="00844273" w:rsidRPr="009C50E6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82523">
        <w:rPr>
          <w:rFonts w:ascii="Times New Roman" w:hAnsi="Times New Roman" w:cs="Times New Roman"/>
          <w:sz w:val="28"/>
          <w:szCs w:val="28"/>
          <w:lang w:val="tt-RU"/>
        </w:rPr>
        <w:t>Кәкре юллар сыза ул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682523" w:rsidRPr="009C50E6">
        <w:rPr>
          <w:rFonts w:ascii="Times New Roman" w:hAnsi="Times New Roman" w:cs="Times New Roman"/>
          <w:i/>
          <w:sz w:val="28"/>
          <w:szCs w:val="28"/>
          <w:lang w:val="tt-RU"/>
        </w:rPr>
        <w:t>аләм)</w:t>
      </w:r>
    </w:p>
    <w:p w:rsidR="00844273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4273" w:rsidRPr="009C50E6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0E6">
        <w:rPr>
          <w:rFonts w:ascii="Times New Roman" w:hAnsi="Times New Roman" w:cs="Times New Roman"/>
          <w:b/>
          <w:sz w:val="24"/>
          <w:szCs w:val="24"/>
          <w:lang w:val="tt-RU"/>
        </w:rPr>
        <w:t>2 НЧЕ ТУКТАЛЫШ. “ЯШЕЛЧӘЛӘР ИЛЕНӘ” СӘЯХӘТ.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273" w:rsidRPr="009A2B2C" w:rsidTr="00844273">
        <w:tc>
          <w:tcPr>
            <w:tcW w:w="4785" w:type="dxa"/>
          </w:tcPr>
          <w:p w:rsidR="00844273" w:rsidRPr="009C50E6" w:rsidRDefault="009C50E6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50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КЫЗЫЛ </w:t>
            </w:r>
            <w:r w:rsidR="00844273" w:rsidRPr="009C50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КАЛФАК</w:t>
            </w:r>
          </w:p>
          <w:p w:rsidR="00844273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4273" w:rsidRPr="0055400B" w:rsidRDefault="009C50E6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1.Ашка салсаң</w:t>
            </w:r>
            <w:r w:rsidR="00844273"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тәм кертә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Борынга салсаң, төчкертә.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2.Тәрәзәсе юк, ишеге юк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Эче тулы халык.</w:t>
            </w:r>
          </w:p>
          <w:p w:rsidR="00844273" w:rsidRPr="0055400B" w:rsidRDefault="009C50E6" w:rsidP="009C50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         </w:t>
            </w:r>
            <w:r w:rsidR="00844273"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844273"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Йөз кат кием,</w:t>
            </w:r>
          </w:p>
          <w:p w:rsidR="00844273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Барысы да төймәсез.</w:t>
            </w:r>
          </w:p>
        </w:tc>
        <w:tc>
          <w:tcPr>
            <w:tcW w:w="4786" w:type="dxa"/>
          </w:tcPr>
          <w:p w:rsidR="00844273" w:rsidRPr="009C50E6" w:rsidRDefault="009C50E6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50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АЛТЫН </w:t>
            </w:r>
            <w:r w:rsidR="00844273" w:rsidRPr="009C50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ТАРАК</w:t>
            </w:r>
          </w:p>
          <w:p w:rsidR="00844273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1.Ормый,сукмый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Үзе кешкне елата.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2.Җир астында җиз бүкән.</w:t>
            </w: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4273" w:rsidRPr="0055400B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3.Җир астында алтын казык.</w:t>
            </w:r>
          </w:p>
          <w:p w:rsidR="00844273" w:rsidRDefault="00844273" w:rsidP="00A25E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44273" w:rsidRDefault="00844273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95134" w:rsidRPr="009C50E6" w:rsidRDefault="00495134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0E6">
        <w:rPr>
          <w:rFonts w:ascii="Times New Roman" w:hAnsi="Times New Roman" w:cs="Times New Roman"/>
          <w:b/>
          <w:sz w:val="24"/>
          <w:szCs w:val="24"/>
          <w:lang w:val="tt-RU"/>
        </w:rPr>
        <w:t>КҮҢЕЛЛЕ ТӘНӘФЕС.</w:t>
      </w:r>
    </w:p>
    <w:p w:rsidR="00C67C42" w:rsidRPr="009C50E6" w:rsidRDefault="00495134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Һәр командадан 1 бию, 1 җыр, 1 шигырь сөйләү. 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(Укучылар алдан әзерләнәләр).</w:t>
      </w:r>
    </w:p>
    <w:p w:rsidR="00B455F9" w:rsidRDefault="00B455F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455F9" w:rsidRPr="009C50E6" w:rsidRDefault="00B455F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0E6">
        <w:rPr>
          <w:rFonts w:ascii="Times New Roman" w:hAnsi="Times New Roman" w:cs="Times New Roman"/>
          <w:b/>
          <w:sz w:val="24"/>
          <w:szCs w:val="24"/>
          <w:lang w:val="tt-RU"/>
        </w:rPr>
        <w:t>3 ТУКТАЛЫШ.” ЗИРӘКЛӘР ИЛЕ” НӘ СӘЯХӘТ.</w:t>
      </w:r>
    </w:p>
    <w:p w:rsidR="00B455F9" w:rsidRPr="0055400B" w:rsidRDefault="009C50E6" w:rsidP="009C50E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B455F9" w:rsidRPr="0055400B">
        <w:rPr>
          <w:rFonts w:ascii="Times New Roman" w:hAnsi="Times New Roman" w:cs="Times New Roman"/>
          <w:sz w:val="28"/>
          <w:szCs w:val="28"/>
          <w:lang w:val="tt-RU"/>
        </w:rPr>
        <w:t>Тиз генә “Зирәкләр иле”нә кереп булмый. Башта “Зирәкләр иле” патшабикәсенең табышмакларына җавап бирергә кирәк. Ул табышмаклар конвертта.</w:t>
      </w:r>
    </w:p>
    <w:p w:rsidR="00B455F9" w:rsidRPr="0055400B" w:rsidRDefault="00B455F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55F9" w:rsidRPr="009C50E6" w:rsidRDefault="009C50E6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50E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КЫЗЫЛ </w:t>
      </w:r>
      <w:r w:rsidR="00B455F9" w:rsidRPr="009C50E6">
        <w:rPr>
          <w:rFonts w:ascii="Times New Roman" w:hAnsi="Times New Roman" w:cs="Times New Roman"/>
          <w:b/>
          <w:sz w:val="28"/>
          <w:szCs w:val="28"/>
          <w:lang w:val="tt-RU"/>
        </w:rPr>
        <w:t>КАЛФАКЛАРГА ТАБЫШМАК.</w:t>
      </w:r>
    </w:p>
    <w:p w:rsidR="00B455F9" w:rsidRPr="009C50E6" w:rsidRDefault="009C50E6" w:rsidP="009C5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455F9" w:rsidRPr="009C50E6">
        <w:rPr>
          <w:rFonts w:ascii="Times New Roman" w:hAnsi="Times New Roman" w:cs="Times New Roman"/>
          <w:sz w:val="28"/>
          <w:szCs w:val="28"/>
          <w:lang w:val="tt-RU"/>
        </w:rPr>
        <w:t>1.Ишектән керә, түргә менеп утыра</w:t>
      </w:r>
      <w:r w:rsidR="00B455F9"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(С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уык)</w:t>
      </w:r>
    </w:p>
    <w:p w:rsidR="00B455F9" w:rsidRPr="009C50E6" w:rsidRDefault="009C50E6" w:rsidP="009C5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455F9" w:rsidRPr="009C50E6">
        <w:rPr>
          <w:rFonts w:ascii="Times New Roman" w:hAnsi="Times New Roman" w:cs="Times New Roman"/>
          <w:sz w:val="28"/>
          <w:szCs w:val="28"/>
          <w:lang w:val="tt-RU"/>
        </w:rPr>
        <w:t>2.Утта янмый,суда батмый</w:t>
      </w:r>
      <w:r w:rsidR="00B455F9" w:rsidRPr="009C50E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оз)</w:t>
      </w:r>
    </w:p>
    <w:p w:rsidR="00B455F9" w:rsidRPr="009C50E6" w:rsidRDefault="009C50E6" w:rsidP="009C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B455F9" w:rsidRPr="009C50E6">
        <w:rPr>
          <w:rFonts w:ascii="Times New Roman" w:hAnsi="Times New Roman" w:cs="Times New Roman"/>
          <w:sz w:val="28"/>
          <w:szCs w:val="28"/>
          <w:lang w:val="tt-RU"/>
        </w:rPr>
        <w:t>3.Сакалы бар, акылы юк.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әҗә)</w:t>
      </w:r>
    </w:p>
    <w:p w:rsidR="00B455F9" w:rsidRPr="0055400B" w:rsidRDefault="00813031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4.Бернәрсә дә тегә белми,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55F9" w:rsidRPr="0055400B">
        <w:rPr>
          <w:rFonts w:ascii="Times New Roman" w:hAnsi="Times New Roman" w:cs="Times New Roman"/>
          <w:sz w:val="28"/>
          <w:szCs w:val="28"/>
          <w:lang w:val="tt-RU"/>
        </w:rPr>
        <w:t>энәләр тагып йөри.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ерпе)</w:t>
      </w:r>
    </w:p>
    <w:p w:rsidR="00B455F9" w:rsidRPr="0055400B" w:rsidRDefault="00B455F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5. Кош түгел оча,</w:t>
      </w:r>
    </w:p>
    <w:p w:rsidR="00B455F9" w:rsidRPr="0055400B" w:rsidRDefault="00B455F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Ябалактан курка.</w:t>
      </w:r>
    </w:p>
    <w:p w:rsidR="00B455F9" w:rsidRPr="009C50E6" w:rsidRDefault="00B455F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Чикләвек я</w:t>
      </w:r>
      <w:r w:rsidR="007C17A9">
        <w:rPr>
          <w:rFonts w:ascii="Times New Roman" w:hAnsi="Times New Roman" w:cs="Times New Roman"/>
          <w:sz w:val="28"/>
          <w:szCs w:val="28"/>
          <w:lang w:val="tt-RU"/>
        </w:rPr>
        <w:t>рата, сызгырса урманны яңгырата</w:t>
      </w:r>
      <w:r w:rsidR="009C50E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Тиен)</w:t>
      </w:r>
    </w:p>
    <w:p w:rsidR="00B455F9" w:rsidRPr="009C50E6" w:rsidRDefault="009C50E6" w:rsidP="009C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– </w:t>
      </w:r>
      <w:r w:rsidR="00B455F9" w:rsidRPr="009C50E6">
        <w:rPr>
          <w:rFonts w:ascii="Times New Roman" w:hAnsi="Times New Roman" w:cs="Times New Roman"/>
          <w:sz w:val="28"/>
          <w:szCs w:val="28"/>
          <w:lang w:val="tt-RU"/>
        </w:rPr>
        <w:t>“Зирәкләр иле”</w:t>
      </w:r>
      <w:r w:rsidR="004B4481" w:rsidRPr="009C50E6">
        <w:rPr>
          <w:rFonts w:ascii="Times New Roman" w:hAnsi="Times New Roman" w:cs="Times New Roman"/>
          <w:sz w:val="28"/>
          <w:szCs w:val="28"/>
          <w:lang w:val="tt-RU"/>
        </w:rPr>
        <w:t xml:space="preserve"> патшасы алтын таракларга</w:t>
      </w:r>
      <w:r w:rsidR="00B455F9" w:rsidRPr="009C50E6">
        <w:rPr>
          <w:rFonts w:ascii="Times New Roman" w:hAnsi="Times New Roman" w:cs="Times New Roman"/>
          <w:sz w:val="28"/>
          <w:szCs w:val="28"/>
          <w:lang w:val="tt-RU"/>
        </w:rPr>
        <w:t xml:space="preserve"> нинди табышмаклар җибәргән икән?</w:t>
      </w:r>
    </w:p>
    <w:p w:rsidR="00B455F9" w:rsidRPr="0055400B" w:rsidRDefault="00B455F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1.Үзе урак, үзе тешсез.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(А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й)</w:t>
      </w:r>
    </w:p>
    <w:p w:rsidR="00B455F9" w:rsidRPr="0055400B" w:rsidRDefault="00B455F9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2.Лампа түгел- яктырта,</w:t>
      </w:r>
    </w:p>
    <w:p w:rsidR="00B455F9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Мич түгел – </w:t>
      </w:r>
      <w:r w:rsidR="00B455F9" w:rsidRPr="0055400B">
        <w:rPr>
          <w:rFonts w:ascii="Times New Roman" w:hAnsi="Times New Roman" w:cs="Times New Roman"/>
          <w:sz w:val="28"/>
          <w:szCs w:val="28"/>
          <w:lang w:val="tt-RU"/>
        </w:rPr>
        <w:t>җылыта.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ояш)</w:t>
      </w:r>
    </w:p>
    <w:p w:rsidR="00B455F9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3.Су түгел –</w:t>
      </w:r>
      <w:r w:rsidR="00B455F9"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 сыек,</w:t>
      </w:r>
    </w:p>
    <w:p w:rsidR="00B455F9" w:rsidRPr="0055400B" w:rsidRDefault="009C50E6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 түгел –</w:t>
      </w:r>
      <w:r w:rsidR="00813031">
        <w:rPr>
          <w:rFonts w:ascii="Times New Roman" w:hAnsi="Times New Roman" w:cs="Times New Roman"/>
          <w:sz w:val="28"/>
          <w:szCs w:val="28"/>
          <w:lang w:val="tt-RU"/>
        </w:rPr>
        <w:t xml:space="preserve"> ак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9C50E6">
        <w:rPr>
          <w:rFonts w:ascii="Times New Roman" w:hAnsi="Times New Roman" w:cs="Times New Roman"/>
          <w:i/>
          <w:sz w:val="28"/>
          <w:szCs w:val="28"/>
          <w:lang w:val="tt-RU"/>
        </w:rPr>
        <w:t>(С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өт)</w:t>
      </w:r>
    </w:p>
    <w:p w:rsidR="00B455F9" w:rsidRPr="0055400B" w:rsidRDefault="00532AFA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4.Кулы юк, төзи белә.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ош)</w:t>
      </w:r>
    </w:p>
    <w:p w:rsidR="00532AFA" w:rsidRPr="0055400B" w:rsidRDefault="00532AFA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5.Агач башында йорты</w:t>
      </w:r>
    </w:p>
    <w:p w:rsidR="00532AFA" w:rsidRPr="0055400B" w:rsidRDefault="00532AFA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Эчендә яши җырчы.</w:t>
      </w:r>
      <w:r w:rsidR="009C50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0E6" w:rsidRPr="009C50E6">
        <w:rPr>
          <w:rFonts w:ascii="Times New Roman" w:hAnsi="Times New Roman" w:cs="Times New Roman"/>
          <w:i/>
          <w:sz w:val="28"/>
          <w:szCs w:val="28"/>
          <w:lang w:val="tt-RU"/>
        </w:rPr>
        <w:t>(С</w:t>
      </w:r>
      <w:r w:rsidR="00813031" w:rsidRPr="009C50E6">
        <w:rPr>
          <w:rFonts w:ascii="Times New Roman" w:hAnsi="Times New Roman" w:cs="Times New Roman"/>
          <w:i/>
          <w:sz w:val="28"/>
          <w:szCs w:val="28"/>
          <w:lang w:val="tt-RU"/>
        </w:rPr>
        <w:t>ыерчык)</w:t>
      </w:r>
    </w:p>
    <w:p w:rsidR="005C3D73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“Зирәкләр иле” патшасы безне үз иленә кертте. Хәзер аңа уен уйнап күрсәтик.</w:t>
      </w:r>
    </w:p>
    <w:p w:rsidR="005C3D73" w:rsidRPr="00150C54" w:rsidRDefault="00150C54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5C3D73" w:rsidRPr="00150C54">
        <w:rPr>
          <w:rFonts w:ascii="Times New Roman" w:hAnsi="Times New Roman" w:cs="Times New Roman"/>
          <w:i/>
          <w:sz w:val="28"/>
          <w:szCs w:val="28"/>
          <w:lang w:val="tt-RU"/>
        </w:rPr>
        <w:t>Чиратлап чыгып тактага кояш рәсеме ясыйлар.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7C17A9" w:rsidRPr="0055400B" w:rsidRDefault="007C17A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AA363" wp14:editId="3A2AD5E0">
            <wp:extent cx="11144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я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71" cy="87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73" w:rsidRPr="0055400B" w:rsidRDefault="005C3D73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3D73" w:rsidRPr="0055400B" w:rsidRDefault="00150C54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0C54">
        <w:rPr>
          <w:rFonts w:ascii="Times New Roman" w:hAnsi="Times New Roman" w:cs="Times New Roman"/>
          <w:b/>
          <w:sz w:val="28"/>
          <w:szCs w:val="28"/>
          <w:lang w:val="tt-RU"/>
        </w:rPr>
        <w:t>4 НЧЕ ТУКТАЛЫШ. “Кем көчлерәк”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 дип атала.</w:t>
      </w:r>
    </w:p>
    <w:p w:rsidR="005C3D73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Сез б</w:t>
      </w:r>
      <w:r w:rsidR="007C17A9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р-берегезгә табышмаклар әйтешәсез.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Җавапларын тапкач, көймә кузгалып китә.</w:t>
      </w:r>
    </w:p>
    <w:p w:rsidR="005C3D73" w:rsidRPr="00150C54" w:rsidRDefault="00150C54" w:rsidP="0015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МУЗЫКАЛЬ ТӘНӘФЕС. Җыр “</w:t>
      </w:r>
      <w:r w:rsidR="005C3D73" w:rsidRPr="00150C54">
        <w:rPr>
          <w:rFonts w:ascii="Times New Roman" w:hAnsi="Times New Roman" w:cs="Times New Roman"/>
          <w:sz w:val="28"/>
          <w:szCs w:val="28"/>
          <w:lang w:val="tt-RU"/>
        </w:rPr>
        <w:t>Ләйсән яңгыр”.</w:t>
      </w:r>
    </w:p>
    <w:p w:rsidR="005C3D73" w:rsidRPr="0055400B" w:rsidRDefault="005C3D73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Көймә кузгалып китте.</w:t>
      </w:r>
    </w:p>
    <w:p w:rsidR="005C3D73" w:rsidRPr="0055400B" w:rsidRDefault="00150C54" w:rsidP="00150C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150C5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C3D73" w:rsidRPr="00150C54">
        <w:rPr>
          <w:rFonts w:ascii="Times New Roman" w:hAnsi="Times New Roman" w:cs="Times New Roman"/>
          <w:b/>
          <w:sz w:val="28"/>
          <w:szCs w:val="28"/>
          <w:lang w:val="tt-RU"/>
        </w:rPr>
        <w:t>5 ТУКТАЛЫШ. “ТАПКЫРЛАР ИЛЕ”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 Тапкырлар иленә һәркем үзенең тапкырлыгын күрсәтеп кенә керә ала. Тикшереп карыйк әле. “Кызыл калфак” командасы тапкырмы икән?</w:t>
      </w:r>
    </w:p>
    <w:p w:rsidR="005C3D73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Нинди савыттан эчеп булмый?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уш)</w:t>
      </w:r>
    </w:p>
    <w:p w:rsidR="005C3D73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Нәрсәне җир өстеннән күтәреп алып куеп булмый?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үләгә)</w:t>
      </w:r>
    </w:p>
    <w:p w:rsidR="005C3D73" w:rsidRPr="00150C54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Чиләккә башта нәрсә салалар?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үз)</w:t>
      </w:r>
    </w:p>
    <w:p w:rsidR="005C3D73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5C3D73" w:rsidRPr="0055400B">
        <w:rPr>
          <w:rFonts w:ascii="Times New Roman" w:hAnsi="Times New Roman" w:cs="Times New Roman"/>
          <w:sz w:val="28"/>
          <w:szCs w:val="28"/>
          <w:lang w:val="tt-RU"/>
        </w:rPr>
        <w:t>Нәрсәне йомык күз белән күреп була?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(Т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өш)</w:t>
      </w:r>
    </w:p>
    <w:p w:rsidR="005C3D73" w:rsidRPr="00150C54" w:rsidRDefault="00150C54" w:rsidP="00150C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150C54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4B4481" w:rsidRPr="00150C54">
        <w:rPr>
          <w:rFonts w:ascii="Times New Roman" w:hAnsi="Times New Roman" w:cs="Times New Roman"/>
          <w:b/>
          <w:sz w:val="28"/>
          <w:szCs w:val="28"/>
          <w:lang w:val="tt-RU"/>
        </w:rPr>
        <w:t>Алтын тарак</w:t>
      </w:r>
      <w:r w:rsidRPr="00150C54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4B4481" w:rsidRPr="00150C54">
        <w:rPr>
          <w:rFonts w:ascii="Times New Roman" w:hAnsi="Times New Roman" w:cs="Times New Roman"/>
          <w:b/>
          <w:sz w:val="28"/>
          <w:szCs w:val="28"/>
          <w:lang w:val="tt-RU"/>
        </w:rPr>
        <w:t>ларга сорау.</w:t>
      </w:r>
    </w:p>
    <w:p w:rsidR="00EA3FB2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A3FB2" w:rsidRPr="0055400B">
        <w:rPr>
          <w:rFonts w:ascii="Times New Roman" w:hAnsi="Times New Roman" w:cs="Times New Roman"/>
          <w:sz w:val="28"/>
          <w:szCs w:val="28"/>
          <w:lang w:val="tt-RU"/>
        </w:rPr>
        <w:t>Ни өчен кеше артка борылып карый?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үзләре артта булмаганга)</w:t>
      </w:r>
    </w:p>
    <w:p w:rsidR="00EA3FB2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A3FB2" w:rsidRPr="0055400B">
        <w:rPr>
          <w:rFonts w:ascii="Times New Roman" w:hAnsi="Times New Roman" w:cs="Times New Roman"/>
          <w:sz w:val="28"/>
          <w:szCs w:val="28"/>
          <w:lang w:val="tt-RU"/>
        </w:rPr>
        <w:t>Иң кыска ай нинди ай?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Май)</w:t>
      </w:r>
    </w:p>
    <w:p w:rsidR="00EA3FB2" w:rsidRPr="00150C54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A3FB2" w:rsidRPr="0055400B">
        <w:rPr>
          <w:rFonts w:ascii="Times New Roman" w:hAnsi="Times New Roman" w:cs="Times New Roman"/>
          <w:sz w:val="28"/>
          <w:szCs w:val="28"/>
          <w:lang w:val="tt-RU"/>
        </w:rPr>
        <w:t>Кошны куркытмас өчен агачны ничек бөгәсең?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0C54">
        <w:rPr>
          <w:rFonts w:ascii="Times New Roman" w:hAnsi="Times New Roman" w:cs="Times New Roman"/>
          <w:i/>
          <w:sz w:val="28"/>
          <w:szCs w:val="28"/>
          <w:lang w:val="tt-RU"/>
        </w:rPr>
        <w:t>(А</w:t>
      </w:r>
      <w:r w:rsidR="00813031" w:rsidRPr="00150C54">
        <w:rPr>
          <w:rFonts w:ascii="Times New Roman" w:hAnsi="Times New Roman" w:cs="Times New Roman"/>
          <w:i/>
          <w:sz w:val="28"/>
          <w:szCs w:val="28"/>
          <w:lang w:val="tt-RU"/>
        </w:rPr>
        <w:t>ның очып киткәнен көтеп торырга кирәк)</w:t>
      </w:r>
    </w:p>
    <w:p w:rsidR="00EA3FB2" w:rsidRPr="0055400B" w:rsidRDefault="00150C54" w:rsidP="00150C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A3FB2" w:rsidRPr="0055400B">
        <w:rPr>
          <w:rFonts w:ascii="Times New Roman" w:hAnsi="Times New Roman" w:cs="Times New Roman"/>
          <w:sz w:val="28"/>
          <w:szCs w:val="28"/>
          <w:lang w:val="tt-RU"/>
        </w:rPr>
        <w:t>Тапкырлар иленә кереп ял итеп чыктык.</w:t>
      </w:r>
    </w:p>
    <w:p w:rsidR="005C3D73" w:rsidRPr="0055400B" w:rsidRDefault="00EA3FB2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0C54">
        <w:rPr>
          <w:rFonts w:ascii="Times New Roman" w:hAnsi="Times New Roman" w:cs="Times New Roman"/>
          <w:b/>
          <w:sz w:val="28"/>
          <w:szCs w:val="28"/>
          <w:lang w:val="tt-RU"/>
        </w:rPr>
        <w:t>6 ТУКТАЛЫШ</w:t>
      </w:r>
      <w:r w:rsidR="00634DB3" w:rsidRPr="00150C5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634DB3" w:rsidRPr="0055400B">
        <w:rPr>
          <w:rFonts w:ascii="Times New Roman" w:hAnsi="Times New Roman" w:cs="Times New Roman"/>
          <w:sz w:val="28"/>
          <w:szCs w:val="28"/>
          <w:lang w:val="tt-RU"/>
        </w:rPr>
        <w:t xml:space="preserve"> Ял итү өчен башта кроссворд чишәргә кирәк. Кроссвордлар сезнең каршыгызда.</w:t>
      </w:r>
      <w:r w:rsidR="008130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0C54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34DB3" w:rsidRPr="0055400B">
        <w:rPr>
          <w:rFonts w:ascii="Times New Roman" w:hAnsi="Times New Roman" w:cs="Times New Roman"/>
          <w:sz w:val="28"/>
          <w:szCs w:val="28"/>
          <w:lang w:val="tt-RU"/>
        </w:rPr>
        <w:t>Кызыл калфак</w:t>
      </w:r>
      <w:r w:rsidR="00150C54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34DB3" w:rsidRPr="0055400B">
        <w:rPr>
          <w:rFonts w:ascii="Times New Roman" w:hAnsi="Times New Roman" w:cs="Times New Roman"/>
          <w:sz w:val="28"/>
          <w:szCs w:val="28"/>
          <w:lang w:val="tt-RU"/>
        </w:rPr>
        <w:t>ларга сораулар:</w:t>
      </w:r>
    </w:p>
    <w:p w:rsidR="00AA0C3B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443C5" w:rsidRPr="0055400B" w:rsidRDefault="00F443C5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6"/>
        <w:gridCol w:w="324"/>
        <w:gridCol w:w="345"/>
        <w:gridCol w:w="405"/>
        <w:gridCol w:w="480"/>
        <w:gridCol w:w="495"/>
        <w:gridCol w:w="390"/>
        <w:gridCol w:w="375"/>
      </w:tblGrid>
      <w:tr w:rsidR="00634DB3" w:rsidRPr="009A2B2C" w:rsidTr="00AA0C3B">
        <w:trPr>
          <w:gridBefore w:val="2"/>
          <w:gridAfter w:val="4"/>
          <w:wBefore w:w="366" w:type="dxa"/>
          <w:wAfter w:w="1740" w:type="dxa"/>
          <w:trHeight w:val="120"/>
        </w:trPr>
        <w:tc>
          <w:tcPr>
            <w:tcW w:w="324" w:type="dxa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34DB3" w:rsidRPr="009A2B2C" w:rsidTr="00AA0C3B">
        <w:trPr>
          <w:gridBefore w:val="3"/>
          <w:wBefore w:w="690" w:type="dxa"/>
          <w:trHeight w:val="270"/>
        </w:trPr>
        <w:tc>
          <w:tcPr>
            <w:tcW w:w="345" w:type="dxa"/>
          </w:tcPr>
          <w:p w:rsidR="00634DB3" w:rsidRPr="0055400B" w:rsidRDefault="00AA0C3B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4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0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0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34DB3" w:rsidRPr="009A2B2C" w:rsidTr="00AA0C3B">
        <w:trPr>
          <w:gridBefore w:val="1"/>
          <w:gridAfter w:val="3"/>
          <w:wBefore w:w="360" w:type="dxa"/>
          <w:wAfter w:w="1260" w:type="dxa"/>
          <w:trHeight w:val="585"/>
        </w:trPr>
        <w:tc>
          <w:tcPr>
            <w:tcW w:w="330" w:type="dxa"/>
            <w:gridSpan w:val="2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0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34DB3" w:rsidRPr="009A2B2C" w:rsidTr="00AA0C3B">
        <w:trPr>
          <w:gridAfter w:val="4"/>
          <w:wAfter w:w="1740" w:type="dxa"/>
          <w:trHeight w:val="720"/>
        </w:trPr>
        <w:tc>
          <w:tcPr>
            <w:tcW w:w="360" w:type="dxa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5" w:type="dxa"/>
            <w:shd w:val="clear" w:color="auto" w:fill="auto"/>
          </w:tcPr>
          <w:p w:rsidR="00634DB3" w:rsidRPr="0055400B" w:rsidRDefault="00634DB3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A0C3B" w:rsidRPr="0055400B" w:rsidRDefault="00F443C5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1.Т</w:t>
      </w:r>
      <w:r w:rsidR="00AA0C3B" w:rsidRPr="0055400B">
        <w:rPr>
          <w:rFonts w:ascii="Times New Roman" w:hAnsi="Times New Roman" w:cs="Times New Roman"/>
          <w:sz w:val="28"/>
          <w:szCs w:val="28"/>
          <w:lang w:val="tt-RU"/>
        </w:rPr>
        <w:t>аяк өстендә маяк,</w:t>
      </w:r>
    </w:p>
    <w:p w:rsidR="00AA0C3B" w:rsidRPr="0055400B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Маяк өстендә кибет,</w:t>
      </w:r>
    </w:p>
    <w:p w:rsidR="00AA0C3B" w:rsidRPr="0027141D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Кибет эчендә дүрт мең егет.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(М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әк)</w:t>
      </w:r>
    </w:p>
    <w:p w:rsidR="00AA0C3B" w:rsidRPr="0055400B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2.Агач башында тукылдык,</w:t>
      </w:r>
    </w:p>
    <w:p w:rsidR="00AA0C3B" w:rsidRPr="0055400B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Тукый-тукый тук булдык.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(Т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укран)</w:t>
      </w:r>
    </w:p>
    <w:p w:rsidR="00AA0C3B" w:rsidRPr="0027141D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3.Койрыгыннан мөгезе озын.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әҗә)</w:t>
      </w:r>
    </w:p>
    <w:p w:rsidR="00AA0C3B" w:rsidRPr="0027141D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4.Үзе мич башында, үзе тун ябынып йоклый.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(М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әче)</w:t>
      </w:r>
    </w:p>
    <w:p w:rsidR="00AA0C3B" w:rsidRPr="0027141D" w:rsidRDefault="007C17A9" w:rsidP="00271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таракларга сорау.</w:t>
      </w:r>
    </w:p>
    <w:tbl>
      <w:tblPr>
        <w:tblW w:w="0" w:type="auto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55"/>
        <w:gridCol w:w="300"/>
        <w:gridCol w:w="360"/>
        <w:gridCol w:w="324"/>
        <w:gridCol w:w="6"/>
        <w:gridCol w:w="429"/>
        <w:gridCol w:w="6"/>
        <w:gridCol w:w="414"/>
        <w:gridCol w:w="6"/>
        <w:gridCol w:w="429"/>
        <w:gridCol w:w="6"/>
        <w:gridCol w:w="369"/>
      </w:tblGrid>
      <w:tr w:rsidR="00E531C8" w:rsidRPr="0055400B" w:rsidTr="00E531C8">
        <w:trPr>
          <w:gridBefore w:val="4"/>
          <w:wBefore w:w="1200" w:type="dxa"/>
          <w:trHeight w:val="420"/>
        </w:trPr>
        <w:tc>
          <w:tcPr>
            <w:tcW w:w="324" w:type="dxa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531C8" w:rsidRPr="0055400B" w:rsidTr="00E531C8">
        <w:trPr>
          <w:gridBefore w:val="3"/>
          <w:gridAfter w:val="1"/>
          <w:wBefore w:w="840" w:type="dxa"/>
          <w:wAfter w:w="369" w:type="dxa"/>
          <w:trHeight w:val="255"/>
        </w:trPr>
        <w:tc>
          <w:tcPr>
            <w:tcW w:w="360" w:type="dxa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531C8" w:rsidRPr="0055400B" w:rsidTr="00300EBB">
        <w:trPr>
          <w:gridAfter w:val="7"/>
          <w:wAfter w:w="1659" w:type="dxa"/>
          <w:trHeight w:val="585"/>
        </w:trPr>
        <w:tc>
          <w:tcPr>
            <w:tcW w:w="285" w:type="dxa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" w:type="dxa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00" w:type="dxa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E531C8" w:rsidRDefault="00E531C8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00EBB" w:rsidRPr="0055400B" w:rsidTr="00300EBB">
        <w:trPr>
          <w:gridAfter w:val="7"/>
          <w:wAfter w:w="1659" w:type="dxa"/>
          <w:trHeight w:val="435"/>
        </w:trPr>
        <w:tc>
          <w:tcPr>
            <w:tcW w:w="285" w:type="dxa"/>
          </w:tcPr>
          <w:p w:rsidR="0038024E" w:rsidRDefault="0038024E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24E" w:rsidRDefault="0038024E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00" w:type="dxa"/>
            <w:shd w:val="clear" w:color="auto" w:fill="auto"/>
          </w:tcPr>
          <w:p w:rsidR="00300EBB" w:rsidRDefault="00300EBB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300EBB" w:rsidRDefault="00300EBB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300EBB" w:rsidRDefault="00300EBB" w:rsidP="00A25ED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38024E" w:rsidRDefault="0038024E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1.Канаты бар ,аягы бар</w:t>
      </w:r>
    </w:p>
    <w:p w:rsidR="00E531C8" w:rsidRPr="0027141D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Йөзә алмый.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(Т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авык)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2.Агач түгел- яфраклы,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Тун түгел- тегелгән.</w:t>
      </w:r>
    </w:p>
    <w:p w:rsidR="00E531C8" w:rsidRPr="0027141D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Кеше түгел-сөйли.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итап)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3.Нечкә билле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Көлтә койрыклы.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(Т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өлке)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4.Өч кат тун кигән,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400B">
        <w:rPr>
          <w:rFonts w:ascii="Times New Roman" w:hAnsi="Times New Roman" w:cs="Times New Roman"/>
          <w:sz w:val="28"/>
          <w:szCs w:val="28"/>
          <w:lang w:val="tt-RU"/>
        </w:rPr>
        <w:t>Кем салдырса, шул елый.</w:t>
      </w:r>
      <w:r w:rsid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141D" w:rsidRPr="0027141D">
        <w:rPr>
          <w:rFonts w:ascii="Times New Roman" w:hAnsi="Times New Roman" w:cs="Times New Roman"/>
          <w:i/>
          <w:sz w:val="28"/>
          <w:szCs w:val="28"/>
          <w:lang w:val="tt-RU"/>
        </w:rPr>
        <w:t>(С</w:t>
      </w:r>
      <w:r w:rsidR="00813031" w:rsidRPr="0027141D">
        <w:rPr>
          <w:rFonts w:ascii="Times New Roman" w:hAnsi="Times New Roman" w:cs="Times New Roman"/>
          <w:i/>
          <w:sz w:val="28"/>
          <w:szCs w:val="28"/>
          <w:lang w:val="tt-RU"/>
        </w:rPr>
        <w:t>уган)</w:t>
      </w:r>
    </w:p>
    <w:p w:rsidR="00E531C8" w:rsidRPr="0055400B" w:rsidRDefault="0027141D" w:rsidP="0027141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604396" w:rsidRPr="0055400B">
        <w:rPr>
          <w:rFonts w:ascii="Times New Roman" w:hAnsi="Times New Roman" w:cs="Times New Roman"/>
          <w:sz w:val="28"/>
          <w:szCs w:val="28"/>
          <w:lang w:val="tt-RU"/>
        </w:rPr>
        <w:t>Шулай итеп,</w:t>
      </w:r>
      <w:r w:rsidR="007C17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4396" w:rsidRPr="0055400B">
        <w:rPr>
          <w:rFonts w:ascii="Times New Roman" w:hAnsi="Times New Roman" w:cs="Times New Roman"/>
          <w:sz w:val="28"/>
          <w:szCs w:val="28"/>
          <w:lang w:val="tt-RU"/>
        </w:rPr>
        <w:t>барлык табышмакларның җавапларын табып Тапкырлар иленә килеп җиттек. Юлда кемнәр бик тапкыр,</w:t>
      </w:r>
      <w:r w:rsidR="008130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4396" w:rsidRPr="0055400B">
        <w:rPr>
          <w:rFonts w:ascii="Times New Roman" w:hAnsi="Times New Roman" w:cs="Times New Roman"/>
          <w:sz w:val="28"/>
          <w:szCs w:val="28"/>
          <w:lang w:val="tt-RU"/>
        </w:rPr>
        <w:t>зирәк булды икән? Жюрига сүз бирик.</w:t>
      </w:r>
    </w:p>
    <w:p w:rsidR="00604396" w:rsidRPr="0027141D" w:rsidRDefault="0027141D" w:rsidP="0027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– </w:t>
      </w:r>
      <w:r w:rsidR="00604396" w:rsidRPr="0027141D">
        <w:rPr>
          <w:rFonts w:ascii="Times New Roman" w:hAnsi="Times New Roman" w:cs="Times New Roman"/>
          <w:sz w:val="28"/>
          <w:szCs w:val="28"/>
          <w:lang w:val="tt-RU"/>
        </w:rPr>
        <w:t xml:space="preserve">Безне Табышмаклар илендә </w:t>
      </w:r>
      <w:r w:rsidR="00813031" w:rsidRPr="0027141D">
        <w:rPr>
          <w:rFonts w:ascii="Times New Roman" w:hAnsi="Times New Roman" w:cs="Times New Roman"/>
          <w:sz w:val="28"/>
          <w:szCs w:val="28"/>
          <w:lang w:val="tt-RU"/>
        </w:rPr>
        <w:t xml:space="preserve">бүләкләр көтеп торган.Менә алар </w:t>
      </w:r>
      <w:r w:rsidR="00604396" w:rsidRPr="0027141D">
        <w:rPr>
          <w:rFonts w:ascii="Times New Roman" w:hAnsi="Times New Roman" w:cs="Times New Roman"/>
          <w:sz w:val="28"/>
          <w:szCs w:val="28"/>
          <w:lang w:val="tt-RU"/>
        </w:rPr>
        <w:t>сәяхәтне алып баручыга күргәннәрне ясау өчен рәсем дәфтәре, калганнарга карандаш белән дәфтәр.</w:t>
      </w:r>
      <w:r w:rsidR="00813031" w:rsidRPr="002714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4396" w:rsidRPr="0027141D">
        <w:rPr>
          <w:rFonts w:ascii="Times New Roman" w:hAnsi="Times New Roman" w:cs="Times New Roman"/>
          <w:sz w:val="28"/>
          <w:szCs w:val="28"/>
          <w:lang w:val="tt-RU"/>
        </w:rPr>
        <w:t>Игътибарыгыз өчен рәхмәт.</w:t>
      </w:r>
    </w:p>
    <w:p w:rsidR="00E531C8" w:rsidRPr="0055400B" w:rsidRDefault="00E531C8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A0C3B" w:rsidRPr="0055400B" w:rsidRDefault="00AA0C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73B" w:rsidRPr="0055400B" w:rsidRDefault="0048173B" w:rsidP="00A2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73B" w:rsidRPr="0055400B" w:rsidRDefault="0048173B" w:rsidP="00A25E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F7199" w:rsidRPr="0055400B" w:rsidRDefault="00EF7199" w:rsidP="00A25E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F7199" w:rsidRPr="0055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120"/>
    <w:multiLevelType w:val="hybridMultilevel"/>
    <w:tmpl w:val="5C4AEA12"/>
    <w:lvl w:ilvl="0" w:tplc="6DDE3B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C"/>
    <w:rsid w:val="000E4E3D"/>
    <w:rsid w:val="000F4546"/>
    <w:rsid w:val="00150C54"/>
    <w:rsid w:val="0027141D"/>
    <w:rsid w:val="00300EBB"/>
    <w:rsid w:val="0038024E"/>
    <w:rsid w:val="00464707"/>
    <w:rsid w:val="0048173B"/>
    <w:rsid w:val="00495134"/>
    <w:rsid w:val="004B4481"/>
    <w:rsid w:val="00532AFA"/>
    <w:rsid w:val="0055400B"/>
    <w:rsid w:val="005C18EE"/>
    <w:rsid w:val="005C3D73"/>
    <w:rsid w:val="00604396"/>
    <w:rsid w:val="00634DB3"/>
    <w:rsid w:val="00670501"/>
    <w:rsid w:val="00682523"/>
    <w:rsid w:val="007C17A9"/>
    <w:rsid w:val="00813031"/>
    <w:rsid w:val="00844273"/>
    <w:rsid w:val="0091743E"/>
    <w:rsid w:val="009945DC"/>
    <w:rsid w:val="009A2B2C"/>
    <w:rsid w:val="009C50E6"/>
    <w:rsid w:val="009E59FE"/>
    <w:rsid w:val="00A25ED4"/>
    <w:rsid w:val="00A419FD"/>
    <w:rsid w:val="00AA0C3B"/>
    <w:rsid w:val="00AE2B87"/>
    <w:rsid w:val="00B21535"/>
    <w:rsid w:val="00B455F9"/>
    <w:rsid w:val="00B75282"/>
    <w:rsid w:val="00BD217E"/>
    <w:rsid w:val="00C0421C"/>
    <w:rsid w:val="00C4467C"/>
    <w:rsid w:val="00C67C42"/>
    <w:rsid w:val="00D06437"/>
    <w:rsid w:val="00E531C8"/>
    <w:rsid w:val="00EA3FB2"/>
    <w:rsid w:val="00EF7199"/>
    <w:rsid w:val="00F443C5"/>
    <w:rsid w:val="00F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43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43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6C03-80AA-403C-95D5-8D027A0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Геназия</dc:creator>
  <cp:keywords/>
  <dc:description/>
  <cp:lastModifiedBy>Мунира</cp:lastModifiedBy>
  <cp:revision>26</cp:revision>
  <dcterms:created xsi:type="dcterms:W3CDTF">2017-06-01T16:20:00Z</dcterms:created>
  <dcterms:modified xsi:type="dcterms:W3CDTF">2017-07-26T06:52:00Z</dcterms:modified>
</cp:coreProperties>
</file>